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138"/>
      </w:tblGrid>
      <w:tr w:rsidR="0042161B" w:rsidTr="0042161B">
        <w:tc>
          <w:tcPr>
            <w:tcW w:w="10138" w:type="dxa"/>
          </w:tcPr>
          <w:p w:rsidR="00FA51A5" w:rsidRDefault="00FA51A5" w:rsidP="00FA51A5">
            <w:pPr>
              <w:pStyle w:val="a3"/>
              <w:spacing w:line="276" w:lineRule="auto"/>
              <w:jc w:val="both"/>
              <w:rPr>
                <w:b w:val="0"/>
                <w:color w:val="00B050"/>
                <w:sz w:val="24"/>
                <w:szCs w:val="24"/>
              </w:rPr>
            </w:pPr>
            <w:r w:rsidRPr="0042161B">
              <w:rPr>
                <w:b w:val="0"/>
                <w:color w:val="00B050"/>
                <w:sz w:val="24"/>
                <w:szCs w:val="24"/>
              </w:rPr>
              <w:t xml:space="preserve">*Данным цветом обозначен текст, который </w:t>
            </w:r>
            <w:r w:rsidRPr="0042161B">
              <w:rPr>
                <w:b w:val="0"/>
                <w:color w:val="00B050"/>
                <w:sz w:val="24"/>
                <w:szCs w:val="24"/>
                <w:u w:val="single"/>
              </w:rPr>
              <w:t>НЕ УКАЗЫВАЕТСЯ</w:t>
            </w:r>
            <w:r w:rsidRPr="0042161B">
              <w:rPr>
                <w:b w:val="0"/>
                <w:color w:val="00B050"/>
                <w:sz w:val="24"/>
                <w:szCs w:val="24"/>
              </w:rPr>
              <w:t xml:space="preserve"> </w:t>
            </w:r>
            <w:r>
              <w:rPr>
                <w:b w:val="0"/>
                <w:color w:val="00B050"/>
                <w:sz w:val="24"/>
                <w:szCs w:val="24"/>
              </w:rPr>
              <w:t>(при заполнении данного образца его необходимо УДАЛИТЬ).</w:t>
            </w:r>
          </w:p>
          <w:p w:rsidR="00FA51A5" w:rsidRDefault="00FA51A5" w:rsidP="00FA51A5">
            <w:pPr>
              <w:jc w:val="both"/>
              <w:rPr>
                <w:color w:val="0070C0"/>
                <w:sz w:val="24"/>
                <w:szCs w:val="24"/>
              </w:rPr>
            </w:pPr>
            <w:r w:rsidRPr="0042161B">
              <w:rPr>
                <w:color w:val="0070C0"/>
                <w:sz w:val="24"/>
                <w:szCs w:val="24"/>
              </w:rPr>
              <w:t xml:space="preserve">*Данным </w:t>
            </w:r>
            <w:r>
              <w:rPr>
                <w:color w:val="0070C0"/>
                <w:sz w:val="24"/>
                <w:szCs w:val="24"/>
              </w:rPr>
              <w:t xml:space="preserve">цветом </w:t>
            </w:r>
            <w:proofErr w:type="gramStart"/>
            <w:r>
              <w:rPr>
                <w:color w:val="0070C0"/>
                <w:sz w:val="24"/>
                <w:szCs w:val="24"/>
              </w:rPr>
              <w:t>обозначены</w:t>
            </w:r>
            <w:proofErr w:type="gramEnd"/>
            <w:r>
              <w:rPr>
                <w:color w:val="0070C0"/>
                <w:sz w:val="24"/>
                <w:szCs w:val="24"/>
              </w:rPr>
              <w:t>:</w:t>
            </w:r>
          </w:p>
          <w:p w:rsidR="00FA51A5" w:rsidRDefault="00FA51A5" w:rsidP="00FA51A5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</w:t>
            </w:r>
            <w:r w:rsidRPr="0042161B">
              <w:rPr>
                <w:color w:val="0070C0"/>
                <w:sz w:val="24"/>
                <w:szCs w:val="24"/>
              </w:rPr>
              <w:t>ВАРИАНТЫ причин списания и способов утилизации имущества (в тексте письма указывается ОДИН из вариантов</w:t>
            </w:r>
            <w:r>
              <w:rPr>
                <w:color w:val="0070C0"/>
                <w:sz w:val="24"/>
                <w:szCs w:val="24"/>
              </w:rPr>
              <w:t>, другие варианты необходимо УДАЛИТЬ из текста);</w:t>
            </w:r>
          </w:p>
          <w:p w:rsidR="00FA51A5" w:rsidRDefault="00FA51A5" w:rsidP="00FA51A5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Pr="0042161B">
              <w:rPr>
                <w:color w:val="0070C0"/>
                <w:sz w:val="24"/>
                <w:szCs w:val="24"/>
              </w:rPr>
              <w:t xml:space="preserve"> ДОПОЛНИТЕЛЬНЫЙ КОМПЛЕКТ ДОКУМЕНТОВ при утрате и преждевременном выходе из строя имущества</w:t>
            </w:r>
            <w:r>
              <w:rPr>
                <w:color w:val="0070C0"/>
                <w:sz w:val="24"/>
                <w:szCs w:val="24"/>
              </w:rPr>
              <w:t xml:space="preserve"> (данный перечень документов необходимо УДАЛИТЬ, если имущество списывается в связи с физическим износом).</w:t>
            </w:r>
          </w:p>
          <w:p w:rsidR="00FA51A5" w:rsidRPr="005F4853" w:rsidRDefault="00FA51A5" w:rsidP="00FA51A5">
            <w:pPr>
              <w:rPr>
                <w:b/>
                <w:color w:val="00B050"/>
                <w:sz w:val="24"/>
                <w:szCs w:val="24"/>
              </w:rPr>
            </w:pPr>
            <w:r w:rsidRPr="0042161B">
              <w:rPr>
                <w:color w:val="00B050"/>
                <w:sz w:val="24"/>
                <w:szCs w:val="24"/>
              </w:rPr>
              <w:t xml:space="preserve">* </w:t>
            </w:r>
            <w:r w:rsidRPr="005F4853">
              <w:rPr>
                <w:b/>
                <w:color w:val="00B050"/>
                <w:sz w:val="24"/>
                <w:szCs w:val="24"/>
              </w:rPr>
              <w:t>Письмо должно быть НА БЛАНКЕ УЧРЕЖДЕНИЯ, цвет шрифта ЧЕРНЫЙ, БЕЗ курсива, жирных выделений, подчеркиваний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  <w:p w:rsidR="0042161B" w:rsidRPr="00723DCF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4"/>
                <w:szCs w:val="24"/>
              </w:rPr>
            </w:pPr>
          </w:p>
          <w:p w:rsidR="00602DC4" w:rsidRDefault="00602DC4" w:rsidP="00602DC4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Образец письма по списанию</w:t>
            </w:r>
          </w:p>
          <w:p w:rsidR="0042161B" w:rsidRPr="0042161B" w:rsidRDefault="00602DC4" w:rsidP="00602DC4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 w:rsidRPr="00602DC4">
              <w:rPr>
                <w:color w:val="00B050"/>
                <w:sz w:val="28"/>
                <w:szCs w:val="28"/>
                <w:u w:val="single"/>
              </w:rPr>
              <w:t>транспортных средств</w:t>
            </w:r>
          </w:p>
        </w:tc>
      </w:tr>
    </w:tbl>
    <w:p w:rsidR="00CC570E" w:rsidRPr="00CC570E" w:rsidRDefault="00871AA5" w:rsidP="00CC570E">
      <w:pPr>
        <w:rPr>
          <w:b/>
          <w:sz w:val="18"/>
        </w:rPr>
      </w:pPr>
      <w:r w:rsidRPr="00871A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871AA5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871AA5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871AA5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871AA5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602DC4" w:rsidRDefault="00CC570E" w:rsidP="00CC570E">
                        <w:pPr>
                          <w:rPr>
                            <w:color w:val="0070C0"/>
                          </w:rPr>
                        </w:pPr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602DC4" w:rsidRPr="00602DC4">
                          <w:rPr>
                            <w:color w:val="0070C0"/>
                          </w:rPr>
                          <w:t>транспортного средства</w:t>
                        </w:r>
                        <w:r w:rsidR="00602DC4">
                          <w:t xml:space="preserve"> </w:t>
                        </w:r>
                        <w:r w:rsidR="00602DC4">
                          <w:rPr>
                            <w:color w:val="0070C0"/>
                          </w:rPr>
                          <w:t>/ транспортных средств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0D30F6" w:rsidRDefault="000D30F6" w:rsidP="000D30F6">
      <w:pPr>
        <w:ind w:firstLine="709"/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proofErr w:type="gramEnd"/>
      <w:r>
        <w:rPr>
          <w:sz w:val="28"/>
          <w:szCs w:val="28"/>
        </w:rPr>
        <w:t xml:space="preserve"> ______________________</w:t>
      </w:r>
      <w:r w:rsidRPr="00AF03A9">
        <w:rPr>
          <w:sz w:val="28"/>
          <w:szCs w:val="28"/>
        </w:rPr>
        <w:t xml:space="preserve"> просит Вас рассмотреть вопрос о</w:t>
      </w:r>
    </w:p>
    <w:p w:rsidR="000D30F6" w:rsidRPr="000D30F6" w:rsidRDefault="000D30F6" w:rsidP="000D30F6">
      <w:pPr>
        <w:ind w:firstLine="709"/>
        <w:jc w:val="both"/>
        <w:rPr>
          <w:i/>
          <w:color w:val="00B050"/>
        </w:rPr>
      </w:pPr>
      <w:r>
        <w:rPr>
          <w:i/>
          <w:color w:val="00B050"/>
        </w:rPr>
        <w:t xml:space="preserve">                                        (полное наименование учреждения)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списании</w:t>
      </w:r>
      <w:proofErr w:type="gramEnd"/>
      <w:r w:rsidRPr="00AF03A9">
        <w:rPr>
          <w:sz w:val="28"/>
          <w:szCs w:val="28"/>
        </w:rPr>
        <w:t xml:space="preserve"> </w:t>
      </w:r>
      <w:r w:rsidR="00602DC4" w:rsidRPr="00602DC4">
        <w:rPr>
          <w:color w:val="0070C0"/>
          <w:sz w:val="28"/>
          <w:szCs w:val="28"/>
        </w:rPr>
        <w:t>транспортного средства / транспортных средств</w:t>
      </w:r>
      <w:r w:rsidRPr="00AF03A9">
        <w:rPr>
          <w:sz w:val="28"/>
          <w:szCs w:val="28"/>
        </w:rPr>
        <w:t xml:space="preserve"> (перечень имущества прилагается), которое закреплено на праве оперативного управления за нашим учреждением, в связи с </w:t>
      </w:r>
      <w:r w:rsidRPr="00C01603">
        <w:rPr>
          <w:color w:val="0070C0"/>
          <w:sz w:val="28"/>
          <w:szCs w:val="28"/>
        </w:rPr>
        <w:t>повреждением имущества</w:t>
      </w:r>
      <w:r w:rsidRPr="00AF03A9">
        <w:rPr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хищением</w:t>
      </w:r>
      <w:r w:rsidR="00C01603" w:rsidRPr="00CC7467">
        <w:rPr>
          <w:color w:val="0070C0"/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r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r w:rsidRPr="00CC7467">
        <w:rPr>
          <w:color w:val="0070C0"/>
          <w:sz w:val="28"/>
          <w:szCs w:val="28"/>
        </w:rPr>
        <w:t>заключения договора со специализированной организацией / не подлежит</w:t>
      </w:r>
      <w:proofErr w:type="gramEnd"/>
      <w:r w:rsidRPr="00CC7467">
        <w:rPr>
          <w:color w:val="0070C0"/>
          <w:sz w:val="28"/>
          <w:szCs w:val="28"/>
        </w:rPr>
        <w:t xml:space="preserve"> утилизации в связи с фактическим отсутствием</w:t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602DC4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986415">
        <w:rPr>
          <w:rFonts w:eastAsia="Calibri"/>
          <w:color w:val="000000"/>
          <w:sz w:val="28"/>
          <w:szCs w:val="28"/>
        </w:rPr>
        <w:t>Акт о списании транспортного средства – по форме ОКУД 0504105</w:t>
      </w:r>
      <w:r w:rsidRPr="00E720B3">
        <w:rPr>
          <w:rFonts w:eastAsia="Calibri"/>
          <w:color w:val="000000"/>
          <w:sz w:val="26"/>
          <w:szCs w:val="26"/>
        </w:rPr>
        <w:t xml:space="preserve"> </w:t>
      </w:r>
      <w:r w:rsidR="00CC570E"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="00CC570E"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="00CC570E"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Pr="00602DC4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602DC4" w:rsidRDefault="00FA51A5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6"/>
          <w:szCs w:val="26"/>
        </w:rPr>
        <w:t>Копия</w:t>
      </w:r>
      <w:r w:rsidRPr="00740EAF">
        <w:rPr>
          <w:rFonts w:eastAsia="Calibri"/>
          <w:color w:val="000000"/>
          <w:sz w:val="26"/>
          <w:szCs w:val="26"/>
        </w:rPr>
        <w:t xml:space="preserve"> </w:t>
      </w:r>
      <w:r w:rsidRPr="00FA51A5">
        <w:rPr>
          <w:rFonts w:eastAsia="Calibri"/>
          <w:color w:val="0070C0"/>
          <w:sz w:val="26"/>
          <w:szCs w:val="26"/>
        </w:rPr>
        <w:t>ПТС / технического паспорта</w:t>
      </w:r>
      <w:r w:rsidRPr="00FA51A5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на __ </w:t>
      </w:r>
      <w:proofErr w:type="gramStart"/>
      <w:r>
        <w:rPr>
          <w:rFonts w:eastAsia="Calibri"/>
          <w:color w:val="000000"/>
          <w:sz w:val="26"/>
          <w:szCs w:val="26"/>
        </w:rPr>
        <w:t>л</w:t>
      </w:r>
      <w:proofErr w:type="gramEnd"/>
      <w:r>
        <w:rPr>
          <w:rFonts w:eastAsia="Calibri"/>
          <w:color w:val="000000"/>
          <w:sz w:val="26"/>
          <w:szCs w:val="26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lastRenderedPageBreak/>
        <w:t xml:space="preserve">Фотографии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931F95" w:rsidRPr="00931F95" w:rsidRDefault="00931F95" w:rsidP="00931F95">
      <w:pPr>
        <w:jc w:val="both"/>
        <w:rPr>
          <w:i/>
          <w:color w:val="00B050"/>
        </w:rPr>
      </w:pPr>
      <w:r w:rsidRPr="00931F95">
        <w:rPr>
          <w:i/>
          <w:color w:val="00B050"/>
        </w:rPr>
        <w:t>(не предоставляются при утрате имущества)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931F95" w:rsidRDefault="00CC570E" w:rsidP="00CC570E">
      <w:pPr>
        <w:jc w:val="both"/>
        <w:rPr>
          <w:rFonts w:eastAsia="Calibri"/>
          <w:color w:val="00B050"/>
        </w:rPr>
      </w:pPr>
      <w:r w:rsidRPr="00931F95">
        <w:rPr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Pr="00931F95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931F95" w:rsidRDefault="00CC570E" w:rsidP="00CC570E">
      <w:pPr>
        <w:jc w:val="both"/>
        <w:rPr>
          <w:rFonts w:eastAsia="Calibri"/>
          <w:color w:val="00B050"/>
        </w:rPr>
      </w:pPr>
      <w:r w:rsidRPr="00931F95">
        <w:rPr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Pr="00931F95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931F95" w:rsidRDefault="00CC570E" w:rsidP="00CC570E">
      <w:pPr>
        <w:jc w:val="both"/>
        <w:rPr>
          <w:rFonts w:eastAsia="Calibri"/>
          <w:color w:val="00B050"/>
        </w:rPr>
      </w:pPr>
      <w:r w:rsidRPr="00931F95">
        <w:rPr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Pr="00931F95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</w:t>
      </w:r>
      <w:proofErr w:type="gramStart"/>
      <w:r w:rsidRPr="000D30F6">
        <w:rPr>
          <w:color w:val="0070C0"/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D30F6">
        <w:rPr>
          <w:color w:val="0070C0"/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на ___ л. в 1 экз.;</w:t>
      </w:r>
    </w:p>
    <w:p w:rsidR="00CC570E" w:rsidRPr="00931F95" w:rsidRDefault="00CC570E" w:rsidP="00CC570E">
      <w:pPr>
        <w:jc w:val="both"/>
        <w:rPr>
          <w:i/>
          <w:color w:val="00B050"/>
        </w:rPr>
      </w:pPr>
      <w:r w:rsidRPr="00931F95">
        <w:rPr>
          <w:i/>
          <w:color w:val="00B050"/>
        </w:rPr>
        <w:t>(</w:t>
      </w:r>
      <w:r w:rsidR="00C72DB9">
        <w:rPr>
          <w:i/>
          <w:color w:val="00B050"/>
        </w:rPr>
        <w:t>предоставляю</w:t>
      </w:r>
      <w:r w:rsidR="00931F95" w:rsidRPr="00931F95">
        <w:rPr>
          <w:i/>
          <w:color w:val="00B050"/>
        </w:rPr>
        <w:t xml:space="preserve">тся </w:t>
      </w:r>
      <w:r w:rsidRPr="00931F95">
        <w:rPr>
          <w:i/>
          <w:color w:val="00B050"/>
        </w:rPr>
        <w:t>при авариях, стихийных бедствиях, чрезвычайных ситуациях)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судебных актов / </w:t>
      </w:r>
      <w:proofErr w:type="gramStart"/>
      <w:r w:rsidRPr="000D30F6">
        <w:rPr>
          <w:color w:val="0070C0"/>
          <w:sz w:val="28"/>
          <w:szCs w:val="28"/>
        </w:rPr>
        <w:t>актов</w:t>
      </w:r>
      <w:proofErr w:type="gramEnd"/>
      <w:r w:rsidRPr="000D30F6">
        <w:rPr>
          <w:color w:val="0070C0"/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на ___ л. в 1 экз.;</w:t>
      </w:r>
    </w:p>
    <w:p w:rsidR="00CC570E" w:rsidRPr="00931F95" w:rsidRDefault="00CC570E" w:rsidP="00CC570E">
      <w:pPr>
        <w:jc w:val="both"/>
        <w:rPr>
          <w:rFonts w:eastAsia="Calibri"/>
          <w:i/>
          <w:color w:val="00B050"/>
        </w:rPr>
      </w:pPr>
      <w:r w:rsidRPr="00931F95">
        <w:rPr>
          <w:i/>
          <w:color w:val="00B050"/>
        </w:rPr>
        <w:t>(</w:t>
      </w:r>
      <w:r w:rsidR="00C72DB9">
        <w:rPr>
          <w:i/>
          <w:color w:val="00B050"/>
        </w:rPr>
        <w:t>предоставляю</w:t>
      </w:r>
      <w:r w:rsidR="00931F95" w:rsidRPr="00931F95">
        <w:rPr>
          <w:i/>
          <w:color w:val="00B050"/>
        </w:rPr>
        <w:t xml:space="preserve">тся </w:t>
      </w:r>
      <w:r w:rsidRPr="00931F95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Инвентаризационная опись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931F95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931F95">
        <w:rPr>
          <w:rFonts w:eastAsia="Calibri"/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="00C72DB9">
        <w:rPr>
          <w:rFonts w:eastAsia="Calibri"/>
          <w:i/>
          <w:color w:val="00B050"/>
        </w:rPr>
        <w:t>при отсутствии</w:t>
      </w:r>
      <w:r w:rsidRPr="00931F95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Сличительная ведомость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931F95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931F95">
        <w:rPr>
          <w:rFonts w:eastAsia="Calibri"/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="00C72DB9">
        <w:rPr>
          <w:rFonts w:eastAsia="Calibri"/>
          <w:i/>
          <w:color w:val="00B050"/>
        </w:rPr>
        <w:t>при отсутствии</w:t>
      </w:r>
      <w:r w:rsidRPr="00931F95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Акт осмотра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931F95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931F95">
        <w:rPr>
          <w:rFonts w:eastAsia="Calibri"/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="00C80B22">
        <w:rPr>
          <w:rFonts w:eastAsia="Calibri"/>
          <w:i/>
          <w:color w:val="00B050"/>
        </w:rPr>
        <w:t>при отсутствии</w:t>
      </w:r>
      <w:r w:rsidRPr="00931F95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931F95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931F95">
        <w:rPr>
          <w:rFonts w:eastAsia="Calibri"/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="00C72DB9">
        <w:rPr>
          <w:rFonts w:eastAsia="Calibri"/>
          <w:i/>
          <w:color w:val="00B050"/>
        </w:rPr>
        <w:t>при отсутствии</w:t>
      </w:r>
      <w:r w:rsidRPr="00931F95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Копия постановления о прекращении уголовного дела</w:t>
      </w:r>
      <w:r w:rsidRPr="000D30F6">
        <w:rPr>
          <w:i/>
          <w:color w:val="0070C0"/>
          <w:sz w:val="28"/>
          <w:szCs w:val="28"/>
        </w:rPr>
        <w:t xml:space="preserve"> </w:t>
      </w:r>
      <w:r w:rsidRPr="000D30F6">
        <w:rPr>
          <w:color w:val="0070C0"/>
          <w:sz w:val="28"/>
          <w:szCs w:val="28"/>
        </w:rPr>
        <w:t xml:space="preserve">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</w:t>
      </w:r>
    </w:p>
    <w:p w:rsidR="00CC570E" w:rsidRPr="00931F95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931F95">
        <w:rPr>
          <w:rFonts w:eastAsia="Calibri"/>
          <w:i/>
          <w:color w:val="00B050"/>
        </w:rPr>
        <w:t>(</w:t>
      </w:r>
      <w:r w:rsidR="00931F95" w:rsidRPr="00931F95">
        <w:rPr>
          <w:i/>
          <w:color w:val="00B050"/>
        </w:rPr>
        <w:t xml:space="preserve">предоставляется </w:t>
      </w:r>
      <w:r w:rsidRPr="00931F95">
        <w:rPr>
          <w:rFonts w:eastAsia="Calibri"/>
          <w:i/>
          <w:color w:val="00B050"/>
        </w:rPr>
        <w:t>при хищении)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CC7467" w:rsidTr="00280D5B">
        <w:tc>
          <w:tcPr>
            <w:tcW w:w="5211" w:type="dxa"/>
            <w:vAlign w:val="bottom"/>
          </w:tcPr>
          <w:p w:rsidR="00CC570E" w:rsidRPr="00CC7467" w:rsidRDefault="00CC570E" w:rsidP="00280D5B">
            <w:pPr>
              <w:rPr>
                <w:color w:val="00B050"/>
              </w:rPr>
            </w:pPr>
            <w:r w:rsidRPr="00CC7467">
              <w:rPr>
                <w:color w:val="00B050"/>
              </w:rPr>
              <w:t>Должность руководителя учреждения</w:t>
            </w:r>
          </w:p>
        </w:tc>
        <w:tc>
          <w:tcPr>
            <w:tcW w:w="5211" w:type="dxa"/>
            <w:vAlign w:val="bottom"/>
          </w:tcPr>
          <w:p w:rsidR="00CC570E" w:rsidRPr="00CC7467" w:rsidRDefault="00CC570E" w:rsidP="00280D5B">
            <w:pPr>
              <w:jc w:val="right"/>
              <w:rPr>
                <w:color w:val="00B050"/>
              </w:rPr>
            </w:pPr>
            <w:r w:rsidRPr="00CC7467">
              <w:rPr>
                <w:color w:val="00B050"/>
              </w:rPr>
              <w:t xml:space="preserve">ФИО 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60"/>
        <w:gridCol w:w="507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0D30F6" w:rsidTr="00280D5B">
        <w:tc>
          <w:tcPr>
            <w:tcW w:w="5211" w:type="dxa"/>
            <w:vAlign w:val="bottom"/>
          </w:tcPr>
          <w:p w:rsidR="00CC570E" w:rsidRPr="000D30F6" w:rsidRDefault="00CC570E" w:rsidP="00280D5B">
            <w:pPr>
              <w:rPr>
                <w:color w:val="00B050"/>
              </w:rPr>
            </w:pPr>
            <w:r w:rsidRPr="000D30F6">
              <w:rPr>
                <w:color w:val="00B050"/>
              </w:rPr>
              <w:lastRenderedPageBreak/>
              <w:t>Полное наименование департамента</w:t>
            </w:r>
          </w:p>
        </w:tc>
        <w:tc>
          <w:tcPr>
            <w:tcW w:w="5211" w:type="dxa"/>
            <w:vAlign w:val="bottom"/>
          </w:tcPr>
          <w:p w:rsidR="00CC570E" w:rsidRPr="000D30F6" w:rsidRDefault="00CC570E" w:rsidP="00280D5B">
            <w:pPr>
              <w:jc w:val="right"/>
              <w:rPr>
                <w:color w:val="00B050"/>
              </w:rPr>
            </w:pPr>
            <w:r w:rsidRPr="000D30F6">
              <w:rPr>
                <w:color w:val="00B050"/>
              </w:rPr>
              <w:t xml:space="preserve">ФИО директора департамента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F13D52" w:rsidRDefault="00CC570E" w:rsidP="00CC570E">
      <w:pPr>
        <w:jc w:val="both"/>
        <w:rPr>
          <w:sz w:val="18"/>
          <w:szCs w:val="18"/>
        </w:rPr>
      </w:pPr>
      <w:r w:rsidRPr="000D30F6">
        <w:rPr>
          <w:color w:val="00B050"/>
          <w:sz w:val="18"/>
          <w:szCs w:val="18"/>
        </w:rPr>
        <w:t>ФИО исполнител</w:t>
      </w:r>
      <w:r>
        <w:rPr>
          <w:sz w:val="18"/>
          <w:szCs w:val="18"/>
        </w:rPr>
        <w:t>я</w:t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  <w:r w:rsidRPr="000D30F6">
        <w:rPr>
          <w:color w:val="00B050"/>
          <w:sz w:val="18"/>
          <w:szCs w:val="18"/>
        </w:rPr>
        <w:t>Контактный номер телефона</w:t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850"/>
        <w:gridCol w:w="1418"/>
        <w:gridCol w:w="1842"/>
        <w:gridCol w:w="2127"/>
        <w:gridCol w:w="1134"/>
        <w:gridCol w:w="1701"/>
        <w:gridCol w:w="1559"/>
        <w:gridCol w:w="1916"/>
      </w:tblGrid>
      <w:tr w:rsidR="005F208D" w:rsidRPr="00B72EDD" w:rsidTr="000C1A5C">
        <w:tc>
          <w:tcPr>
            <w:tcW w:w="64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850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Тип, марка</w:t>
            </w:r>
          </w:p>
        </w:tc>
        <w:tc>
          <w:tcPr>
            <w:tcW w:w="141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842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Г</w:t>
            </w:r>
            <w:r w:rsidRPr="00986415">
              <w:rPr>
                <w:rFonts w:eastAsia="Calibri"/>
                <w:color w:val="000000"/>
              </w:rPr>
              <w:t>осударственный регистрационный номер, государственный регистрационный знак</w:t>
            </w:r>
          </w:p>
        </w:tc>
        <w:tc>
          <w:tcPr>
            <w:tcW w:w="212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Идентификационный номер транспортного средства</w:t>
            </w:r>
          </w:p>
        </w:tc>
        <w:tc>
          <w:tcPr>
            <w:tcW w:w="1134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Год выпуска</w:t>
            </w:r>
          </w:p>
        </w:tc>
        <w:tc>
          <w:tcPr>
            <w:tcW w:w="1701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Первоначальная стоимость, руб.</w:t>
            </w:r>
          </w:p>
        </w:tc>
        <w:tc>
          <w:tcPr>
            <w:tcW w:w="1559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Начисленная амортизация, руб.</w:t>
            </w:r>
          </w:p>
        </w:tc>
        <w:tc>
          <w:tcPr>
            <w:tcW w:w="1916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Ф</w:t>
            </w:r>
            <w:r w:rsidRPr="00986415">
              <w:rPr>
                <w:rFonts w:eastAsia="Calibri"/>
                <w:color w:val="000000"/>
              </w:rPr>
              <w:t>актическое местоположение имущества</w:t>
            </w:r>
          </w:p>
        </w:tc>
      </w:tr>
      <w:tr w:rsidR="005F208D" w:rsidRPr="00B72EDD" w:rsidTr="000C1A5C">
        <w:tc>
          <w:tcPr>
            <w:tcW w:w="64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D30F6"/>
    <w:rsid w:val="00175996"/>
    <w:rsid w:val="00177589"/>
    <w:rsid w:val="002512E5"/>
    <w:rsid w:val="002636FA"/>
    <w:rsid w:val="00263DC9"/>
    <w:rsid w:val="00266686"/>
    <w:rsid w:val="002C7FD2"/>
    <w:rsid w:val="003D4565"/>
    <w:rsid w:val="00413205"/>
    <w:rsid w:val="0042161B"/>
    <w:rsid w:val="005219CC"/>
    <w:rsid w:val="005F208D"/>
    <w:rsid w:val="00602DC4"/>
    <w:rsid w:val="006060DC"/>
    <w:rsid w:val="006C2009"/>
    <w:rsid w:val="00723DCF"/>
    <w:rsid w:val="0072750A"/>
    <w:rsid w:val="00737ABB"/>
    <w:rsid w:val="007479FB"/>
    <w:rsid w:val="00871AA5"/>
    <w:rsid w:val="00880D52"/>
    <w:rsid w:val="0088432E"/>
    <w:rsid w:val="008C071D"/>
    <w:rsid w:val="00931F95"/>
    <w:rsid w:val="00943698"/>
    <w:rsid w:val="00956810"/>
    <w:rsid w:val="009A6D93"/>
    <w:rsid w:val="009E086E"/>
    <w:rsid w:val="00A12F0D"/>
    <w:rsid w:val="00A8042D"/>
    <w:rsid w:val="00AD3F48"/>
    <w:rsid w:val="00C01603"/>
    <w:rsid w:val="00C14B39"/>
    <w:rsid w:val="00C72DB9"/>
    <w:rsid w:val="00C80B22"/>
    <w:rsid w:val="00C87741"/>
    <w:rsid w:val="00CC570E"/>
    <w:rsid w:val="00CC7467"/>
    <w:rsid w:val="00CD07E6"/>
    <w:rsid w:val="00D369B7"/>
    <w:rsid w:val="00EE54BD"/>
    <w:rsid w:val="00F54751"/>
    <w:rsid w:val="00F90E3A"/>
    <w:rsid w:val="00FA4256"/>
    <w:rsid w:val="00FA51A5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B62C-EB11-40BC-92C9-A5D73661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20</cp:revision>
  <dcterms:created xsi:type="dcterms:W3CDTF">2023-03-02T06:54:00Z</dcterms:created>
  <dcterms:modified xsi:type="dcterms:W3CDTF">2023-03-03T11:03:00Z</dcterms:modified>
</cp:coreProperties>
</file>